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CD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38F9B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5E73D4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5E9FE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9DC5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сентября в нашей школе прошел родительский контроль за организацией горячего питания. Школьную столовую посетили родители обучающихся 1, 4 классов. В ходе контроля родители ознакомились с цикличным меню и ассортиментом блюд, оценили соответствие заявленных блюд в меню, обратили внимание на соблюдение детьми правил личной гигиены, санитарное состояние обеденного зала. Родители задали интересующие их вопросы, высказали свои пожелания и предложения относительно организации питания, дали положительные оценки качества блюд.</w:t>
      </w:r>
    </w:p>
    <w:p w14:paraId="6AC78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установлено: </w:t>
      </w:r>
    </w:p>
    <w:p w14:paraId="046012C5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блюд утвержденному меню; </w:t>
      </w:r>
    </w:p>
    <w:p w14:paraId="74BCBA59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графика посещения столовой обучающимися;</w:t>
      </w:r>
    </w:p>
    <w:p w14:paraId="0745DDAC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удовлетворительное состояние обеденного зала; </w:t>
      </w:r>
    </w:p>
    <w:p w14:paraId="1E55D459"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опрос обучающихся о вкусовых характеристиках приготовленных блюд: дети высказались положительно о вкусовых характеристиках пищи.</w:t>
      </w:r>
    </w:p>
    <w:p w14:paraId="4470EF5A">
      <w:pPr>
        <w:rPr>
          <w:rFonts w:ascii="Times New Roman" w:hAnsi="Times New Roman" w:cs="Times New Roman"/>
          <w:sz w:val="24"/>
          <w:szCs w:val="24"/>
        </w:rPr>
      </w:pPr>
    </w:p>
    <w:p w14:paraId="62D254DD">
      <w:pPr>
        <w:rPr>
          <w:rFonts w:ascii="Times New Roman" w:hAnsi="Times New Roman" w:cs="Times New Roman"/>
          <w:sz w:val="24"/>
          <w:szCs w:val="24"/>
        </w:rPr>
      </w:pPr>
    </w:p>
    <w:p w14:paraId="72397B3F">
      <w:pPr>
        <w:rPr>
          <w:rFonts w:ascii="Times New Roman" w:hAnsi="Times New Roman" w:cs="Times New Roman"/>
          <w:sz w:val="24"/>
          <w:szCs w:val="24"/>
        </w:rPr>
      </w:pPr>
    </w:p>
    <w:p w14:paraId="57261638">
      <w:pPr>
        <w:rPr>
          <w:rFonts w:ascii="Times New Roman" w:hAnsi="Times New Roman" w:cs="Times New Roman"/>
          <w:sz w:val="24"/>
          <w:szCs w:val="24"/>
        </w:rPr>
      </w:pPr>
    </w:p>
    <w:p w14:paraId="7B7E8641">
      <w:pPr>
        <w:rPr>
          <w:rFonts w:ascii="Times New Roman" w:hAnsi="Times New Roman" w:cs="Times New Roman"/>
          <w:sz w:val="24"/>
          <w:szCs w:val="24"/>
        </w:rPr>
      </w:pPr>
    </w:p>
    <w:p w14:paraId="4EE15B3C">
      <w:pPr>
        <w:rPr>
          <w:rFonts w:ascii="Times New Roman" w:hAnsi="Times New Roman" w:cs="Times New Roman"/>
          <w:sz w:val="24"/>
          <w:szCs w:val="24"/>
        </w:rPr>
      </w:pPr>
    </w:p>
    <w:p w14:paraId="2500DB54">
      <w:pPr>
        <w:rPr>
          <w:rFonts w:ascii="Times New Roman" w:hAnsi="Times New Roman" w:cs="Times New Roman"/>
          <w:sz w:val="24"/>
          <w:szCs w:val="24"/>
        </w:rPr>
      </w:pPr>
    </w:p>
    <w:p w14:paraId="06396156">
      <w:pPr>
        <w:rPr>
          <w:rFonts w:ascii="Times New Roman" w:hAnsi="Times New Roman" w:cs="Times New Roman"/>
          <w:sz w:val="24"/>
          <w:szCs w:val="24"/>
        </w:rPr>
      </w:pPr>
    </w:p>
    <w:p w14:paraId="7E4D4D3A">
      <w:pPr>
        <w:rPr>
          <w:rFonts w:ascii="Times New Roman" w:hAnsi="Times New Roman" w:cs="Times New Roman"/>
          <w:sz w:val="24"/>
          <w:szCs w:val="24"/>
        </w:rPr>
      </w:pPr>
    </w:p>
    <w:p w14:paraId="38C61B48">
      <w:pPr>
        <w:rPr>
          <w:rFonts w:ascii="Times New Roman" w:hAnsi="Times New Roman" w:cs="Times New Roman"/>
          <w:sz w:val="24"/>
          <w:szCs w:val="24"/>
        </w:rPr>
      </w:pPr>
    </w:p>
    <w:p w14:paraId="00ED126E">
      <w:pPr>
        <w:rPr>
          <w:rFonts w:ascii="Times New Roman" w:hAnsi="Times New Roman" w:cs="Times New Roman"/>
          <w:sz w:val="24"/>
          <w:szCs w:val="24"/>
        </w:rPr>
      </w:pPr>
    </w:p>
    <w:p w14:paraId="0A67F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1920A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26FD6B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0C3EA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18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сентября в нашей школе прошел очередной родительский контроль за организацией горячего питания. Школьную столовую посетил родитель 8а класса Кочурова З.Г.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3C0D5272">
      <w:pPr>
        <w:rPr>
          <w:rFonts w:ascii="Times New Roman" w:hAnsi="Times New Roman" w:cs="Times New Roman"/>
          <w:sz w:val="24"/>
          <w:szCs w:val="24"/>
        </w:rPr>
      </w:pPr>
    </w:p>
    <w:p w14:paraId="0DF480DF">
      <w:pPr>
        <w:rPr>
          <w:rFonts w:ascii="Times New Roman" w:hAnsi="Times New Roman" w:cs="Times New Roman"/>
          <w:sz w:val="24"/>
          <w:szCs w:val="24"/>
        </w:rPr>
      </w:pPr>
    </w:p>
    <w:p w14:paraId="45424162">
      <w:pPr>
        <w:rPr>
          <w:rFonts w:ascii="Times New Roman" w:hAnsi="Times New Roman" w:cs="Times New Roman"/>
          <w:sz w:val="24"/>
          <w:szCs w:val="24"/>
        </w:rPr>
      </w:pPr>
    </w:p>
    <w:p w14:paraId="35AC8037">
      <w:pPr>
        <w:rPr>
          <w:rFonts w:ascii="Times New Roman" w:hAnsi="Times New Roman" w:cs="Times New Roman"/>
          <w:sz w:val="24"/>
          <w:szCs w:val="24"/>
        </w:rPr>
      </w:pPr>
    </w:p>
    <w:p w14:paraId="20DB8EA3">
      <w:pPr>
        <w:rPr>
          <w:rFonts w:ascii="Times New Roman" w:hAnsi="Times New Roman" w:cs="Times New Roman"/>
          <w:sz w:val="24"/>
          <w:szCs w:val="24"/>
        </w:rPr>
      </w:pPr>
    </w:p>
    <w:p w14:paraId="18E1BDF1">
      <w:pPr>
        <w:rPr>
          <w:rFonts w:ascii="Times New Roman" w:hAnsi="Times New Roman" w:cs="Times New Roman"/>
          <w:sz w:val="24"/>
          <w:szCs w:val="24"/>
        </w:rPr>
      </w:pPr>
    </w:p>
    <w:p w14:paraId="79A2551E">
      <w:pPr>
        <w:rPr>
          <w:rFonts w:ascii="Times New Roman" w:hAnsi="Times New Roman" w:cs="Times New Roman"/>
          <w:sz w:val="24"/>
          <w:szCs w:val="24"/>
        </w:rPr>
      </w:pPr>
    </w:p>
    <w:p w14:paraId="74552EBC">
      <w:pPr>
        <w:rPr>
          <w:rFonts w:ascii="Times New Roman" w:hAnsi="Times New Roman" w:cs="Times New Roman"/>
          <w:sz w:val="24"/>
          <w:szCs w:val="24"/>
        </w:rPr>
      </w:pPr>
    </w:p>
    <w:p w14:paraId="374EDA5F">
      <w:pPr>
        <w:rPr>
          <w:rFonts w:ascii="Times New Roman" w:hAnsi="Times New Roman" w:cs="Times New Roman"/>
          <w:sz w:val="24"/>
          <w:szCs w:val="24"/>
        </w:rPr>
      </w:pPr>
    </w:p>
    <w:p w14:paraId="7FC8E0CD">
      <w:pPr>
        <w:rPr>
          <w:rFonts w:ascii="Times New Roman" w:hAnsi="Times New Roman" w:cs="Times New Roman"/>
          <w:sz w:val="24"/>
          <w:szCs w:val="24"/>
        </w:rPr>
      </w:pPr>
    </w:p>
    <w:p w14:paraId="45404420">
      <w:pPr>
        <w:rPr>
          <w:rFonts w:ascii="Times New Roman" w:hAnsi="Times New Roman" w:cs="Times New Roman"/>
          <w:sz w:val="24"/>
          <w:szCs w:val="24"/>
        </w:rPr>
      </w:pPr>
    </w:p>
    <w:p w14:paraId="6E9DF3B6">
      <w:pPr>
        <w:rPr>
          <w:rFonts w:ascii="Times New Roman" w:hAnsi="Times New Roman" w:cs="Times New Roman"/>
          <w:sz w:val="24"/>
          <w:szCs w:val="24"/>
        </w:rPr>
      </w:pPr>
    </w:p>
    <w:p w14:paraId="11046EB9">
      <w:pPr>
        <w:rPr>
          <w:rFonts w:ascii="Times New Roman" w:hAnsi="Times New Roman" w:cs="Times New Roman"/>
          <w:sz w:val="24"/>
          <w:szCs w:val="24"/>
        </w:rPr>
      </w:pPr>
    </w:p>
    <w:p w14:paraId="0C5E8665">
      <w:pPr>
        <w:rPr>
          <w:rFonts w:ascii="Times New Roman" w:hAnsi="Times New Roman" w:cs="Times New Roman"/>
          <w:sz w:val="24"/>
          <w:szCs w:val="24"/>
        </w:rPr>
      </w:pPr>
    </w:p>
    <w:p w14:paraId="0FCC2D51">
      <w:pPr>
        <w:rPr>
          <w:rFonts w:ascii="Times New Roman" w:hAnsi="Times New Roman" w:cs="Times New Roman"/>
          <w:sz w:val="24"/>
          <w:szCs w:val="24"/>
        </w:rPr>
      </w:pPr>
    </w:p>
    <w:p w14:paraId="349A2D1A">
      <w:pPr>
        <w:rPr>
          <w:rFonts w:ascii="Times New Roman" w:hAnsi="Times New Roman" w:cs="Times New Roman"/>
          <w:sz w:val="24"/>
          <w:szCs w:val="24"/>
        </w:rPr>
      </w:pPr>
    </w:p>
    <w:p w14:paraId="2EDCB6D0">
      <w:pPr>
        <w:rPr>
          <w:rFonts w:ascii="Times New Roman" w:hAnsi="Times New Roman" w:cs="Times New Roman"/>
          <w:sz w:val="24"/>
          <w:szCs w:val="24"/>
        </w:rPr>
      </w:pPr>
    </w:p>
    <w:p w14:paraId="0E900F05">
      <w:pPr>
        <w:rPr>
          <w:rFonts w:ascii="Times New Roman" w:hAnsi="Times New Roman" w:cs="Times New Roman"/>
          <w:sz w:val="24"/>
          <w:szCs w:val="24"/>
        </w:rPr>
      </w:pPr>
    </w:p>
    <w:p w14:paraId="7A779AD9">
      <w:pPr>
        <w:rPr>
          <w:rFonts w:ascii="Times New Roman" w:hAnsi="Times New Roman" w:cs="Times New Roman"/>
          <w:sz w:val="24"/>
          <w:szCs w:val="24"/>
        </w:rPr>
      </w:pPr>
    </w:p>
    <w:p w14:paraId="08568B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21224E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4D1A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4E80E8">
      <w:pPr>
        <w:rPr>
          <w:rFonts w:ascii="Times New Roman" w:hAnsi="Times New Roman" w:cs="Times New Roman"/>
          <w:sz w:val="24"/>
          <w:szCs w:val="24"/>
        </w:rPr>
      </w:pPr>
    </w:p>
    <w:p w14:paraId="302FC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формирования позитивного отношения к организации питания в школе у родительского сообщества, 29 сентября в школе прошел очередной родительский контроль горячего питания. Родители 7-го класса Гарипова А.Д. и Магсумова А.Д. ознакомились с организацией горячего питания. В столовой имеется зона для санитарно-гигиенической обработки рук (горячая вода, жидкое мыло, сушилки, дезинфицирующее средство для обработки рук). Комиссия пришла к выводу о том, что школьное меню отвечает всем требованиям и нормам, которые предъявляются к приготовлению питания для детей школьного возраста, в нем соблюдаются все принципы здорового питания. Приготовленные блюда соответствовали утвержденному меню. Было проведено контрольное взвешивание порций. Все соответствует норме. Родители задали интересующие их вопросы, высказали свои пожелания и предложения относительно организации питания и рациона, дали положительные оценки качества, разнообразия и правильности технологического приготовления блюд.</w:t>
      </w:r>
    </w:p>
    <w:p w14:paraId="08CEE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2C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998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75B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C9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A1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6D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3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3C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B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A5F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2D0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C0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CC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50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2CF1D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794349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F0B786A">
      <w:pPr>
        <w:rPr>
          <w:rFonts w:ascii="Times New Roman" w:hAnsi="Times New Roman" w:cs="Times New Roman"/>
          <w:sz w:val="24"/>
          <w:szCs w:val="24"/>
        </w:rPr>
      </w:pPr>
    </w:p>
    <w:p w14:paraId="50C226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октября нашей школе прошел очередной родительский контроль за организацией горячего питания. Школьную столовую посетил родитель 9а класса Герасимова Р.Р.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47EB9DE0">
      <w:pPr>
        <w:rPr>
          <w:rFonts w:ascii="Times New Roman" w:hAnsi="Times New Roman" w:cs="Times New Roman"/>
          <w:sz w:val="24"/>
          <w:szCs w:val="24"/>
        </w:rPr>
      </w:pPr>
    </w:p>
    <w:p w14:paraId="5D1BD587">
      <w:pPr>
        <w:rPr>
          <w:rFonts w:ascii="Times New Roman" w:hAnsi="Times New Roman" w:cs="Times New Roman"/>
          <w:sz w:val="24"/>
          <w:szCs w:val="24"/>
        </w:rPr>
      </w:pPr>
    </w:p>
    <w:p w14:paraId="306B6F16">
      <w:pPr>
        <w:rPr>
          <w:rFonts w:ascii="Times New Roman" w:hAnsi="Times New Roman" w:cs="Times New Roman"/>
          <w:sz w:val="24"/>
          <w:szCs w:val="24"/>
        </w:rPr>
      </w:pPr>
    </w:p>
    <w:p w14:paraId="645EF185">
      <w:pPr>
        <w:rPr>
          <w:rFonts w:ascii="Times New Roman" w:hAnsi="Times New Roman" w:cs="Times New Roman"/>
          <w:sz w:val="24"/>
          <w:szCs w:val="24"/>
        </w:rPr>
      </w:pPr>
    </w:p>
    <w:p w14:paraId="07D97B04">
      <w:pPr>
        <w:rPr>
          <w:rFonts w:ascii="Times New Roman" w:hAnsi="Times New Roman" w:cs="Times New Roman"/>
          <w:sz w:val="24"/>
          <w:szCs w:val="24"/>
        </w:rPr>
      </w:pPr>
    </w:p>
    <w:p w14:paraId="0E1D7CA3">
      <w:pPr>
        <w:rPr>
          <w:rFonts w:ascii="Times New Roman" w:hAnsi="Times New Roman" w:cs="Times New Roman"/>
          <w:sz w:val="24"/>
          <w:szCs w:val="24"/>
        </w:rPr>
      </w:pPr>
    </w:p>
    <w:p w14:paraId="552FCC63">
      <w:pPr>
        <w:rPr>
          <w:rFonts w:ascii="Times New Roman" w:hAnsi="Times New Roman" w:cs="Times New Roman"/>
          <w:sz w:val="24"/>
          <w:szCs w:val="24"/>
        </w:rPr>
      </w:pPr>
    </w:p>
    <w:p w14:paraId="44E15E50">
      <w:pPr>
        <w:rPr>
          <w:rFonts w:ascii="Times New Roman" w:hAnsi="Times New Roman" w:cs="Times New Roman"/>
          <w:sz w:val="24"/>
          <w:szCs w:val="24"/>
        </w:rPr>
      </w:pPr>
    </w:p>
    <w:p w14:paraId="3E2A5760">
      <w:pPr>
        <w:rPr>
          <w:rFonts w:ascii="Times New Roman" w:hAnsi="Times New Roman" w:cs="Times New Roman"/>
          <w:sz w:val="24"/>
          <w:szCs w:val="24"/>
        </w:rPr>
      </w:pPr>
    </w:p>
    <w:p w14:paraId="63BF71DC">
      <w:pPr>
        <w:rPr>
          <w:rFonts w:ascii="Times New Roman" w:hAnsi="Times New Roman" w:cs="Times New Roman"/>
          <w:sz w:val="24"/>
          <w:szCs w:val="24"/>
        </w:rPr>
      </w:pPr>
    </w:p>
    <w:p w14:paraId="73141BCB">
      <w:pPr>
        <w:rPr>
          <w:rFonts w:ascii="Times New Roman" w:hAnsi="Times New Roman" w:cs="Times New Roman"/>
          <w:sz w:val="24"/>
          <w:szCs w:val="24"/>
        </w:rPr>
      </w:pPr>
    </w:p>
    <w:p w14:paraId="007B6034">
      <w:pPr>
        <w:rPr>
          <w:rFonts w:ascii="Times New Roman" w:hAnsi="Times New Roman" w:cs="Times New Roman"/>
          <w:sz w:val="24"/>
          <w:szCs w:val="24"/>
        </w:rPr>
      </w:pPr>
    </w:p>
    <w:p w14:paraId="44535D10">
      <w:pPr>
        <w:rPr>
          <w:rFonts w:ascii="Times New Roman" w:hAnsi="Times New Roman" w:cs="Times New Roman"/>
          <w:sz w:val="24"/>
          <w:szCs w:val="24"/>
        </w:rPr>
      </w:pPr>
    </w:p>
    <w:p w14:paraId="0E3A4CDC">
      <w:pPr>
        <w:rPr>
          <w:rFonts w:ascii="Times New Roman" w:hAnsi="Times New Roman" w:cs="Times New Roman"/>
          <w:sz w:val="24"/>
          <w:szCs w:val="24"/>
        </w:rPr>
      </w:pPr>
    </w:p>
    <w:p w14:paraId="7ECB219D">
      <w:pPr>
        <w:rPr>
          <w:rFonts w:ascii="Times New Roman" w:hAnsi="Times New Roman" w:cs="Times New Roman"/>
          <w:sz w:val="24"/>
          <w:szCs w:val="24"/>
        </w:rPr>
      </w:pPr>
    </w:p>
    <w:p w14:paraId="78497E0D">
      <w:pPr>
        <w:rPr>
          <w:rFonts w:ascii="Times New Roman" w:hAnsi="Times New Roman" w:cs="Times New Roman"/>
          <w:sz w:val="24"/>
          <w:szCs w:val="24"/>
        </w:rPr>
      </w:pPr>
    </w:p>
    <w:p w14:paraId="56AFB5D8">
      <w:pPr>
        <w:rPr>
          <w:rFonts w:ascii="Times New Roman" w:hAnsi="Times New Roman" w:cs="Times New Roman"/>
          <w:sz w:val="24"/>
          <w:szCs w:val="24"/>
        </w:rPr>
      </w:pPr>
    </w:p>
    <w:p w14:paraId="3888C8B6">
      <w:pPr>
        <w:rPr>
          <w:rFonts w:ascii="Times New Roman" w:hAnsi="Times New Roman" w:cs="Times New Roman"/>
          <w:sz w:val="24"/>
          <w:szCs w:val="24"/>
        </w:rPr>
      </w:pPr>
    </w:p>
    <w:p w14:paraId="46F03C8F">
      <w:pPr>
        <w:rPr>
          <w:rFonts w:ascii="Times New Roman" w:hAnsi="Times New Roman" w:cs="Times New Roman"/>
          <w:sz w:val="24"/>
          <w:szCs w:val="24"/>
        </w:rPr>
      </w:pPr>
    </w:p>
    <w:p w14:paraId="4DF2F8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54027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5F1EB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24E11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A6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октября в школьной столовой МБОУ «Лесхозская СОШ» проведен рейд родительской общественности за организацией питания школьников родителей обучающихся 10 класса. В результате проверки установлено: блюда соответствуют утвержденному меню, по опросам учащихся, обед нравится детям. Результаты рейда представлены в акте проверки по организации питания.</w:t>
      </w:r>
    </w:p>
    <w:p w14:paraId="7A6635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244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5CB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DA0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0C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A3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80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A84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261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375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CFF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7EB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DA5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84A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AC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6C8304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3B01B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D1188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246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ноября в нашей школе прошел очередной родительский контроль за организацией горячего питания. Школьную столовую посетил родитель обучающегося 4 класса Галимова Г.Р.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6E069D4A">
      <w:pPr>
        <w:rPr>
          <w:rFonts w:ascii="Times New Roman" w:hAnsi="Times New Roman" w:cs="Times New Roman"/>
          <w:sz w:val="24"/>
          <w:szCs w:val="24"/>
        </w:rPr>
      </w:pPr>
    </w:p>
    <w:p w14:paraId="0B09ADF0">
      <w:pPr>
        <w:rPr>
          <w:rFonts w:ascii="Times New Roman" w:hAnsi="Times New Roman" w:cs="Times New Roman"/>
          <w:sz w:val="24"/>
          <w:szCs w:val="24"/>
        </w:rPr>
      </w:pPr>
    </w:p>
    <w:p w14:paraId="7B1667EB">
      <w:pPr>
        <w:rPr>
          <w:rFonts w:ascii="Times New Roman" w:hAnsi="Times New Roman" w:cs="Times New Roman"/>
          <w:sz w:val="24"/>
          <w:szCs w:val="24"/>
        </w:rPr>
      </w:pPr>
    </w:p>
    <w:p w14:paraId="3FD35B18">
      <w:pPr>
        <w:rPr>
          <w:rFonts w:ascii="Times New Roman" w:hAnsi="Times New Roman" w:cs="Times New Roman"/>
          <w:sz w:val="24"/>
          <w:szCs w:val="24"/>
        </w:rPr>
      </w:pPr>
    </w:p>
    <w:p w14:paraId="1877C764">
      <w:pPr>
        <w:rPr>
          <w:rFonts w:ascii="Times New Roman" w:hAnsi="Times New Roman" w:cs="Times New Roman"/>
          <w:sz w:val="24"/>
          <w:szCs w:val="24"/>
        </w:rPr>
      </w:pPr>
    </w:p>
    <w:p w14:paraId="3EDDA225">
      <w:pPr>
        <w:rPr>
          <w:rFonts w:ascii="Times New Roman" w:hAnsi="Times New Roman" w:cs="Times New Roman"/>
          <w:sz w:val="24"/>
          <w:szCs w:val="24"/>
        </w:rPr>
      </w:pPr>
    </w:p>
    <w:p w14:paraId="13731B1F">
      <w:pPr>
        <w:rPr>
          <w:rFonts w:ascii="Times New Roman" w:hAnsi="Times New Roman" w:cs="Times New Roman"/>
          <w:sz w:val="24"/>
          <w:szCs w:val="24"/>
        </w:rPr>
      </w:pPr>
    </w:p>
    <w:p w14:paraId="3BE028F5">
      <w:pPr>
        <w:rPr>
          <w:rFonts w:ascii="Times New Roman" w:hAnsi="Times New Roman" w:cs="Times New Roman"/>
          <w:sz w:val="24"/>
          <w:szCs w:val="24"/>
        </w:rPr>
      </w:pPr>
    </w:p>
    <w:p w14:paraId="3A8F7F01">
      <w:pPr>
        <w:rPr>
          <w:rFonts w:ascii="Times New Roman" w:hAnsi="Times New Roman" w:cs="Times New Roman"/>
          <w:sz w:val="24"/>
          <w:szCs w:val="24"/>
        </w:rPr>
      </w:pPr>
    </w:p>
    <w:p w14:paraId="59D1E17E">
      <w:pPr>
        <w:rPr>
          <w:rFonts w:ascii="Times New Roman" w:hAnsi="Times New Roman" w:cs="Times New Roman"/>
          <w:sz w:val="24"/>
          <w:szCs w:val="24"/>
        </w:rPr>
      </w:pPr>
    </w:p>
    <w:p w14:paraId="53769945">
      <w:pPr>
        <w:rPr>
          <w:rFonts w:ascii="Times New Roman" w:hAnsi="Times New Roman" w:cs="Times New Roman"/>
          <w:sz w:val="24"/>
          <w:szCs w:val="24"/>
        </w:rPr>
      </w:pPr>
    </w:p>
    <w:p w14:paraId="0FCB1855">
      <w:pPr>
        <w:rPr>
          <w:rFonts w:ascii="Times New Roman" w:hAnsi="Times New Roman" w:cs="Times New Roman"/>
          <w:sz w:val="24"/>
          <w:szCs w:val="24"/>
        </w:rPr>
      </w:pPr>
    </w:p>
    <w:p w14:paraId="0CAE265B">
      <w:pPr>
        <w:rPr>
          <w:rFonts w:ascii="Times New Roman" w:hAnsi="Times New Roman" w:cs="Times New Roman"/>
          <w:sz w:val="24"/>
          <w:szCs w:val="24"/>
        </w:rPr>
      </w:pPr>
    </w:p>
    <w:p w14:paraId="79C764C1">
      <w:pPr>
        <w:rPr>
          <w:rFonts w:ascii="Times New Roman" w:hAnsi="Times New Roman" w:cs="Times New Roman"/>
          <w:sz w:val="24"/>
          <w:szCs w:val="24"/>
        </w:rPr>
      </w:pPr>
    </w:p>
    <w:p w14:paraId="3BADF118">
      <w:pPr>
        <w:rPr>
          <w:rFonts w:ascii="Times New Roman" w:hAnsi="Times New Roman" w:cs="Times New Roman"/>
          <w:sz w:val="24"/>
          <w:szCs w:val="24"/>
        </w:rPr>
      </w:pPr>
    </w:p>
    <w:p w14:paraId="58C11E1D">
      <w:pPr>
        <w:rPr>
          <w:rFonts w:ascii="Times New Roman" w:hAnsi="Times New Roman" w:cs="Times New Roman"/>
          <w:sz w:val="24"/>
          <w:szCs w:val="24"/>
        </w:rPr>
      </w:pPr>
    </w:p>
    <w:p w14:paraId="756D4CEC">
      <w:pPr>
        <w:rPr>
          <w:rFonts w:ascii="Times New Roman" w:hAnsi="Times New Roman" w:cs="Times New Roman"/>
          <w:sz w:val="24"/>
          <w:szCs w:val="24"/>
        </w:rPr>
      </w:pPr>
    </w:p>
    <w:p w14:paraId="50D811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488E8E6">
      <w:pPr>
        <w:rPr>
          <w:rFonts w:ascii="Times New Roman" w:hAnsi="Times New Roman" w:cs="Times New Roman"/>
          <w:sz w:val="24"/>
          <w:szCs w:val="24"/>
        </w:rPr>
      </w:pPr>
    </w:p>
    <w:p w14:paraId="08841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рейда </w:t>
      </w:r>
    </w:p>
    <w:p w14:paraId="4822A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контролю качества школьного питания в МБОУ «Лесхозская СОШ»</w:t>
      </w:r>
    </w:p>
    <w:p w14:paraId="20A13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4807E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0F30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ноября в нашей школе прошел очередной родительский контроль за организацией горячего питания. Школьную столовую посетил родители 2 и 3 классов Шакирова Л.Р. и Тимофеева О.Д. В ходе контроля родитель ознакомился с цикличным меню и ассортиментом блюд, оценил соответствие заявленных блюд в меню, обратил внимание на соблюдение детьми правил личной гигиены, санитарное состояние обеденного зала.</w:t>
      </w:r>
    </w:p>
    <w:p w14:paraId="493D6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9C4FBA">
      <w:pPr>
        <w:rPr>
          <w:rFonts w:ascii="Times New Roman" w:hAnsi="Times New Roman" w:cs="Times New Roman"/>
          <w:sz w:val="24"/>
          <w:szCs w:val="24"/>
        </w:rPr>
      </w:pPr>
    </w:p>
    <w:p w14:paraId="140E76F0">
      <w:pPr>
        <w:rPr>
          <w:rFonts w:ascii="Times New Roman" w:hAnsi="Times New Roman" w:cs="Times New Roman"/>
          <w:sz w:val="24"/>
          <w:szCs w:val="24"/>
        </w:rPr>
      </w:pPr>
    </w:p>
    <w:p w14:paraId="2D491F42">
      <w:pPr>
        <w:rPr>
          <w:rFonts w:ascii="Times New Roman" w:hAnsi="Times New Roman" w:cs="Times New Roman"/>
          <w:sz w:val="24"/>
          <w:szCs w:val="24"/>
        </w:rPr>
      </w:pPr>
    </w:p>
    <w:p w14:paraId="795C968D">
      <w:pPr>
        <w:rPr>
          <w:rFonts w:ascii="Times New Roman" w:hAnsi="Times New Roman" w:cs="Times New Roman"/>
          <w:sz w:val="24"/>
          <w:szCs w:val="24"/>
        </w:rPr>
      </w:pPr>
    </w:p>
    <w:p w14:paraId="11E517DF">
      <w:pPr>
        <w:rPr>
          <w:rFonts w:ascii="Times New Roman" w:hAnsi="Times New Roman" w:cs="Times New Roman"/>
          <w:sz w:val="24"/>
          <w:szCs w:val="24"/>
        </w:rPr>
      </w:pPr>
    </w:p>
    <w:p w14:paraId="2B17831E">
      <w:pPr>
        <w:rPr>
          <w:rFonts w:ascii="Times New Roman" w:hAnsi="Times New Roman" w:cs="Times New Roman"/>
          <w:sz w:val="24"/>
          <w:szCs w:val="24"/>
        </w:rPr>
      </w:pPr>
    </w:p>
    <w:p w14:paraId="70D2C16B">
      <w:pPr>
        <w:rPr>
          <w:rFonts w:ascii="Times New Roman" w:hAnsi="Times New Roman" w:cs="Times New Roman"/>
          <w:sz w:val="24"/>
          <w:szCs w:val="24"/>
        </w:rPr>
      </w:pPr>
    </w:p>
    <w:p w14:paraId="6D45228C">
      <w:pPr>
        <w:rPr>
          <w:rFonts w:ascii="Times New Roman" w:hAnsi="Times New Roman" w:cs="Times New Roman"/>
          <w:sz w:val="24"/>
          <w:szCs w:val="24"/>
        </w:rPr>
      </w:pPr>
    </w:p>
    <w:p w14:paraId="34E5BA51">
      <w:pPr>
        <w:rPr>
          <w:rFonts w:ascii="Times New Roman" w:hAnsi="Times New Roman" w:cs="Times New Roman"/>
          <w:sz w:val="24"/>
          <w:szCs w:val="24"/>
        </w:rPr>
      </w:pPr>
    </w:p>
    <w:p w14:paraId="20B7C39E">
      <w:pPr>
        <w:tabs>
          <w:tab w:val="left" w:pos="403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Noto Sans Armenian">
    <w:panose1 w:val="020B0502040504020204"/>
    <w:charset w:val="00"/>
    <w:family w:val="auto"/>
    <w:pitch w:val="default"/>
    <w:sig w:usb0="80000403" w:usb1="4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B12DB"/>
    <w:multiLevelType w:val="multilevel"/>
    <w:tmpl w:val="0C6B12D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55"/>
    <w:rsid w:val="000F46B3"/>
    <w:rsid w:val="00104A42"/>
    <w:rsid w:val="001059B3"/>
    <w:rsid w:val="002165C6"/>
    <w:rsid w:val="00243D32"/>
    <w:rsid w:val="00265A55"/>
    <w:rsid w:val="002C2109"/>
    <w:rsid w:val="002D258C"/>
    <w:rsid w:val="00375F5C"/>
    <w:rsid w:val="003D68F1"/>
    <w:rsid w:val="003E42D8"/>
    <w:rsid w:val="00417362"/>
    <w:rsid w:val="004E393C"/>
    <w:rsid w:val="00531B46"/>
    <w:rsid w:val="00566455"/>
    <w:rsid w:val="00572FD4"/>
    <w:rsid w:val="00573C8F"/>
    <w:rsid w:val="00581CAF"/>
    <w:rsid w:val="0064056A"/>
    <w:rsid w:val="00652FDA"/>
    <w:rsid w:val="006C3AE1"/>
    <w:rsid w:val="006E4567"/>
    <w:rsid w:val="00741326"/>
    <w:rsid w:val="0075085F"/>
    <w:rsid w:val="007514C3"/>
    <w:rsid w:val="007A634D"/>
    <w:rsid w:val="007C2E1A"/>
    <w:rsid w:val="007C71D4"/>
    <w:rsid w:val="007E11F6"/>
    <w:rsid w:val="007F3FE3"/>
    <w:rsid w:val="00830248"/>
    <w:rsid w:val="00854BDA"/>
    <w:rsid w:val="008638FE"/>
    <w:rsid w:val="008E779B"/>
    <w:rsid w:val="00961832"/>
    <w:rsid w:val="0099033A"/>
    <w:rsid w:val="00A424E8"/>
    <w:rsid w:val="00A4283E"/>
    <w:rsid w:val="00A52ED4"/>
    <w:rsid w:val="00A541A8"/>
    <w:rsid w:val="00A647AE"/>
    <w:rsid w:val="00AF53D1"/>
    <w:rsid w:val="00B43DBB"/>
    <w:rsid w:val="00B83355"/>
    <w:rsid w:val="00CD32CC"/>
    <w:rsid w:val="00CD4CEC"/>
    <w:rsid w:val="00D82992"/>
    <w:rsid w:val="00D842C9"/>
    <w:rsid w:val="00E66FAE"/>
    <w:rsid w:val="00EC4ACD"/>
    <w:rsid w:val="00F55342"/>
    <w:rsid w:val="00FF05B6"/>
    <w:rsid w:val="351C27B0"/>
    <w:rsid w:val="35750657"/>
    <w:rsid w:val="41A00714"/>
    <w:rsid w:val="50466101"/>
    <w:rsid w:val="513C6D8E"/>
    <w:rsid w:val="6D45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1309</Words>
  <Characters>7467</Characters>
  <Lines>62</Lines>
  <Paragraphs>17</Paragraphs>
  <TotalTime>0</TotalTime>
  <ScaleCrop>false</ScaleCrop>
  <LinksUpToDate>false</LinksUpToDate>
  <CharactersWithSpaces>8759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2022-01-19T10:49:00Z</dcterms:created>
  <dc:creator>Школа</dc:creator>
  <cp:lastModifiedBy>Ландыш Данисовна</cp:lastModifiedBy>
  <cp:lastPrinted>2025-04-03T10:53:00Z</cp:lastPrinted>
  <dcterms:modified xsi:type="dcterms:W3CDTF">2025-11-25T18:51:15Z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2EDA09660EA2489ABC787124011C4A28_12</vt:lpwstr>
  </property>
</Properties>
</file>